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FDB" w:rsidRPr="00DA5FDB" w:rsidRDefault="00DA5FDB" w:rsidP="00DA5FDB">
      <w:pPr>
        <w:numPr>
          <w:ilvl w:val="0"/>
          <w:numId w:val="1"/>
        </w:numPr>
        <w:spacing w:beforeAutospacing="1" w:after="0" w:afterAutospacing="1" w:line="240" w:lineRule="auto"/>
        <w:rPr>
          <w:rFonts w:ascii="Arial" w:eastAsia="Times New Roman" w:hAnsi="Arial" w:cs="Arial"/>
          <w:color w:val="333333"/>
          <w:sz w:val="15"/>
          <w:szCs w:val="15"/>
        </w:rPr>
      </w:pPr>
      <w:r w:rsidRPr="00DA5FDB">
        <w:rPr>
          <w:rFonts w:ascii="Arial" w:eastAsia="Times New Roman" w:hAnsi="Arial" w:cs="Arial"/>
          <w:color w:val="333333"/>
          <w:sz w:val="15"/>
          <w:szCs w:val="15"/>
        </w:rPr>
        <w:fldChar w:fldCharType="begin"/>
      </w:r>
      <w:r w:rsidRPr="00DA5FDB">
        <w:rPr>
          <w:rFonts w:ascii="Arial" w:eastAsia="Times New Roman" w:hAnsi="Arial" w:cs="Arial"/>
          <w:color w:val="333333"/>
          <w:sz w:val="15"/>
          <w:szCs w:val="15"/>
        </w:rPr>
        <w:instrText xml:space="preserve"> HYPERLINK "http://www.wsj.com/news/business" </w:instrText>
      </w:r>
      <w:r w:rsidRPr="00DA5FDB">
        <w:rPr>
          <w:rFonts w:ascii="Arial" w:eastAsia="Times New Roman" w:hAnsi="Arial" w:cs="Arial"/>
          <w:color w:val="333333"/>
          <w:sz w:val="15"/>
          <w:szCs w:val="15"/>
        </w:rPr>
        <w:fldChar w:fldCharType="separate"/>
      </w:r>
      <w:r w:rsidRPr="00DA5FDB">
        <w:rPr>
          <w:rFonts w:ascii="Arial" w:eastAsia="Times New Roman" w:hAnsi="Arial" w:cs="Arial"/>
          <w:color w:val="0000FF"/>
          <w:sz w:val="15"/>
          <w:szCs w:val="15"/>
        </w:rPr>
        <w:t>Business</w:t>
      </w:r>
      <w:r w:rsidRPr="00DA5FDB">
        <w:rPr>
          <w:rFonts w:ascii="Arial" w:eastAsia="Times New Roman" w:hAnsi="Arial" w:cs="Arial"/>
          <w:color w:val="333333"/>
          <w:sz w:val="15"/>
          <w:szCs w:val="15"/>
        </w:rPr>
        <w:fldChar w:fldCharType="end"/>
      </w:r>
      <w:r w:rsidRPr="00DA5FDB">
        <w:rPr>
          <w:rFonts w:ascii="Arial" w:eastAsia="Times New Roman" w:hAnsi="Arial" w:cs="Arial"/>
          <w:color w:val="333333"/>
          <w:sz w:val="15"/>
          <w:szCs w:val="15"/>
        </w:rPr>
        <w:t xml:space="preserve"> </w:t>
      </w:r>
    </w:p>
    <w:p w:rsidR="00DA5FDB" w:rsidRPr="00DA5FDB" w:rsidRDefault="00DA5FDB" w:rsidP="00DA5FDB">
      <w:pPr>
        <w:spacing w:after="0" w:line="240" w:lineRule="auto"/>
        <w:outlineLvl w:val="0"/>
        <w:rPr>
          <w:rFonts w:ascii="Arial" w:eastAsia="Times New Roman" w:hAnsi="Arial" w:cs="Arial"/>
          <w:color w:val="333333"/>
          <w:kern w:val="36"/>
          <w:sz w:val="48"/>
          <w:szCs w:val="48"/>
        </w:rPr>
      </w:pPr>
      <w:r w:rsidRPr="00DA5FDB">
        <w:rPr>
          <w:rFonts w:ascii="Arial" w:eastAsia="Times New Roman" w:hAnsi="Arial" w:cs="Arial"/>
          <w:color w:val="333333"/>
          <w:kern w:val="36"/>
          <w:sz w:val="48"/>
          <w:szCs w:val="48"/>
        </w:rPr>
        <w:t xml:space="preserve">Fast Fashion: How a Zara Coat Went </w:t>
      </w:r>
      <w:proofErr w:type="gramStart"/>
      <w:r w:rsidRPr="00DA5FDB">
        <w:rPr>
          <w:rFonts w:ascii="Arial" w:eastAsia="Times New Roman" w:hAnsi="Arial" w:cs="Arial"/>
          <w:color w:val="333333"/>
          <w:kern w:val="36"/>
          <w:sz w:val="48"/>
          <w:szCs w:val="48"/>
        </w:rPr>
        <w:t>From</w:t>
      </w:r>
      <w:proofErr w:type="gramEnd"/>
      <w:r w:rsidRPr="00DA5FDB">
        <w:rPr>
          <w:rFonts w:ascii="Arial" w:eastAsia="Times New Roman" w:hAnsi="Arial" w:cs="Arial"/>
          <w:color w:val="333333"/>
          <w:kern w:val="36"/>
          <w:sz w:val="48"/>
          <w:szCs w:val="48"/>
        </w:rPr>
        <w:t xml:space="preserve"> Design to Fifth Avenue in 25 Days</w:t>
      </w:r>
    </w:p>
    <w:p w:rsidR="00DA5FDB" w:rsidRPr="00DA5FDB" w:rsidRDefault="00DA5FDB" w:rsidP="00DA5FDB">
      <w:pPr>
        <w:spacing w:line="240" w:lineRule="auto"/>
        <w:outlineLvl w:val="1"/>
        <w:rPr>
          <w:rFonts w:ascii="Arial" w:eastAsia="Times New Roman" w:hAnsi="Arial" w:cs="Arial"/>
          <w:color w:val="333333"/>
          <w:sz w:val="36"/>
          <w:szCs w:val="36"/>
        </w:rPr>
      </w:pPr>
      <w:r w:rsidRPr="00DA5FDB">
        <w:rPr>
          <w:rFonts w:ascii="Arial" w:eastAsia="Times New Roman" w:hAnsi="Arial" w:cs="Arial"/>
          <w:color w:val="333333"/>
          <w:sz w:val="36"/>
          <w:szCs w:val="36"/>
        </w:rPr>
        <w:t xml:space="preserve">Few have been able to replicate the design-to-store pace that has made </w:t>
      </w:r>
      <w:proofErr w:type="spellStart"/>
      <w:r w:rsidRPr="00DA5FDB">
        <w:rPr>
          <w:rFonts w:ascii="Arial" w:eastAsia="Times New Roman" w:hAnsi="Arial" w:cs="Arial"/>
          <w:color w:val="333333"/>
          <w:sz w:val="36"/>
          <w:szCs w:val="36"/>
        </w:rPr>
        <w:t>Inditex</w:t>
      </w:r>
      <w:proofErr w:type="spellEnd"/>
      <w:r w:rsidRPr="00DA5FDB">
        <w:rPr>
          <w:rFonts w:ascii="Arial" w:eastAsia="Times New Roman" w:hAnsi="Arial" w:cs="Arial"/>
          <w:color w:val="333333"/>
          <w:sz w:val="36"/>
          <w:szCs w:val="36"/>
        </w:rPr>
        <w:t xml:space="preserve"> the sales leader</w:t>
      </w:r>
    </w:p>
    <w:p w:rsidR="00DA5FDB" w:rsidRPr="00DA5FDB" w:rsidRDefault="00DA5FDB" w:rsidP="00DA5FDB">
      <w:pPr>
        <w:spacing w:after="0" w:line="240" w:lineRule="auto"/>
        <w:rPr>
          <w:rFonts w:ascii="Arial" w:eastAsia="Times New Roman" w:hAnsi="Arial" w:cs="Arial"/>
          <w:color w:val="333333"/>
          <w:szCs w:val="15"/>
        </w:rPr>
      </w:pPr>
      <w:r w:rsidRPr="00DA5FDB">
        <w:rPr>
          <w:rFonts w:ascii="Arial" w:eastAsia="Times New Roman" w:hAnsi="Arial" w:cs="Arial"/>
          <w:color w:val="333333"/>
          <w:szCs w:val="15"/>
        </w:rPr>
        <w:t xml:space="preserve">Patricia </w:t>
      </w:r>
      <w:proofErr w:type="spellStart"/>
      <w:r w:rsidRPr="00DA5FDB">
        <w:rPr>
          <w:rFonts w:ascii="Arial" w:eastAsia="Times New Roman" w:hAnsi="Arial" w:cs="Arial"/>
          <w:color w:val="333333"/>
          <w:szCs w:val="15"/>
        </w:rPr>
        <w:t>Kowsmann</w:t>
      </w:r>
      <w:proofErr w:type="spellEnd"/>
      <w:r w:rsidRPr="00DA5FDB">
        <w:rPr>
          <w:rFonts w:ascii="Arial" w:eastAsia="Times New Roman" w:hAnsi="Arial" w:cs="Arial"/>
          <w:color w:val="333333"/>
          <w:szCs w:val="15"/>
        </w:rPr>
        <w:t xml:space="preserve"> </w:t>
      </w:r>
    </w:p>
    <w:p w:rsidR="00DA5FDB" w:rsidRPr="00DA5FDB" w:rsidRDefault="00DA5FDB" w:rsidP="00DA5FDB">
      <w:pPr>
        <w:spacing w:after="0" w:line="240" w:lineRule="auto"/>
        <w:rPr>
          <w:rFonts w:ascii="Arial" w:eastAsia="Times New Roman" w:hAnsi="Arial" w:cs="Arial"/>
          <w:color w:val="333333"/>
          <w:szCs w:val="15"/>
        </w:rPr>
      </w:pPr>
      <w:r w:rsidRPr="00DA5FDB">
        <w:rPr>
          <w:rFonts w:ascii="Arial" w:eastAsia="Times New Roman" w:hAnsi="Arial" w:cs="Arial"/>
          <w:color w:val="333333"/>
          <w:szCs w:val="15"/>
        </w:rPr>
        <w:t xml:space="preserve">Dec. 6, 2016 10:23 p.m. ET </w:t>
      </w:r>
    </w:p>
    <w:p w:rsidR="00DA5FDB" w:rsidRPr="00DA5FDB" w:rsidRDefault="00DA5FDB" w:rsidP="00DA5FDB">
      <w:pPr>
        <w:spacing w:after="0" w:line="240" w:lineRule="auto"/>
        <w:rPr>
          <w:rFonts w:ascii="Arial" w:eastAsia="Times New Roman" w:hAnsi="Arial" w:cs="Arial"/>
          <w:color w:val="333333"/>
          <w:szCs w:val="15"/>
        </w:rPr>
      </w:pPr>
      <w:hyperlink r:id="rId5" w:anchor="livefyre-comment" w:history="1">
        <w:r w:rsidRPr="00DA5FDB">
          <w:rPr>
            <w:rFonts w:ascii="Whitney SSm" w:eastAsia="Times New Roman" w:hAnsi="Whitney SSm" w:cs="Arial"/>
            <w:b/>
            <w:bCs/>
            <w:color w:val="0000FF"/>
            <w:sz w:val="28"/>
            <w:szCs w:val="20"/>
          </w:rPr>
          <w:t xml:space="preserve">1 COMMENTS </w:t>
        </w:r>
      </w:hyperlink>
    </w:p>
    <w:p w:rsidR="00DA5FDB" w:rsidRPr="00DA5FDB" w:rsidRDefault="00DA5FDB" w:rsidP="00DA5FDB">
      <w:pPr>
        <w:spacing w:before="100" w:beforeAutospacing="1" w:after="100" w:afterAutospacing="1" w:line="240" w:lineRule="auto"/>
        <w:rPr>
          <w:rFonts w:ascii="Arial" w:eastAsia="Times New Roman" w:hAnsi="Arial" w:cs="Arial"/>
          <w:color w:val="333333"/>
          <w:szCs w:val="15"/>
        </w:rPr>
      </w:pPr>
      <w:r w:rsidRPr="00DA5FDB">
        <w:rPr>
          <w:rFonts w:ascii="Arial" w:eastAsia="Times New Roman" w:hAnsi="Arial" w:cs="Arial"/>
          <w:color w:val="333333"/>
          <w:szCs w:val="15"/>
        </w:rPr>
        <w:t>A black, high-collar women’s wrap coat, fastened with a metal ring, was hung out for sale one recent morning at Zara’s flagship store in New York.</w:t>
      </w:r>
    </w:p>
    <w:p w:rsidR="00DA5FDB" w:rsidRPr="00DA5FDB" w:rsidRDefault="00DA5FDB" w:rsidP="00DA5FDB">
      <w:pPr>
        <w:spacing w:before="100" w:beforeAutospacing="1" w:after="100" w:afterAutospacing="1" w:line="240" w:lineRule="auto"/>
        <w:rPr>
          <w:rFonts w:ascii="Arial" w:eastAsia="Times New Roman" w:hAnsi="Arial" w:cs="Arial"/>
          <w:color w:val="333333"/>
          <w:szCs w:val="15"/>
        </w:rPr>
      </w:pPr>
      <w:r w:rsidRPr="00DA5FDB">
        <w:rPr>
          <w:rFonts w:ascii="Arial" w:eastAsia="Times New Roman" w:hAnsi="Arial" w:cs="Arial"/>
          <w:color w:val="333333"/>
          <w:szCs w:val="15"/>
        </w:rPr>
        <w:t>“Customers asked for hardware this season,” the manager said, holding out the ring. That kind of feedback, he added, can inspire a new style that reaches his store within weeks.</w:t>
      </w:r>
    </w:p>
    <w:p w:rsidR="00DA5FDB" w:rsidRPr="00DA5FDB" w:rsidRDefault="00DA5FDB" w:rsidP="00DA5FDB">
      <w:pPr>
        <w:spacing w:before="100" w:beforeAutospacing="1" w:after="100" w:afterAutospacing="1" w:line="240" w:lineRule="auto"/>
        <w:rPr>
          <w:rFonts w:ascii="Arial" w:eastAsia="Times New Roman" w:hAnsi="Arial" w:cs="Arial"/>
          <w:color w:val="333333"/>
          <w:szCs w:val="15"/>
        </w:rPr>
      </w:pPr>
      <w:r w:rsidRPr="00DA5FDB">
        <w:rPr>
          <w:rFonts w:ascii="Arial" w:eastAsia="Times New Roman" w:hAnsi="Arial" w:cs="Arial"/>
          <w:color w:val="333333"/>
          <w:szCs w:val="15"/>
        </w:rPr>
        <w:t>This coat took 25 days.</w:t>
      </w:r>
    </w:p>
    <w:p w:rsidR="00DA5FDB" w:rsidRPr="00DA5FDB" w:rsidRDefault="00DA5FDB" w:rsidP="00DA5FDB">
      <w:pPr>
        <w:spacing w:before="100" w:beforeAutospacing="1" w:after="100" w:afterAutospacing="1" w:line="240" w:lineRule="auto"/>
        <w:rPr>
          <w:rFonts w:ascii="Arial" w:eastAsia="Times New Roman" w:hAnsi="Arial" w:cs="Arial"/>
          <w:color w:val="333333"/>
          <w:szCs w:val="15"/>
        </w:rPr>
      </w:pPr>
      <w:r w:rsidRPr="00DA5FDB">
        <w:rPr>
          <w:rFonts w:ascii="Arial" w:eastAsia="Times New Roman" w:hAnsi="Arial" w:cs="Arial"/>
          <w:color w:val="333333"/>
          <w:szCs w:val="15"/>
        </w:rPr>
        <w:t xml:space="preserve">The garment’s journey from design workshop in Spain to retail display rack in Manhattan, traced by The Wall Street Journal, offers an inside look at the fast-fashion model that has made Zara’s parent company, </w:t>
      </w:r>
      <w:proofErr w:type="spellStart"/>
      <w:r w:rsidRPr="00DA5FDB">
        <w:rPr>
          <w:rFonts w:ascii="Arial" w:eastAsia="Times New Roman" w:hAnsi="Arial" w:cs="Arial"/>
          <w:color w:val="333333"/>
          <w:szCs w:val="15"/>
        </w:rPr>
        <w:t>Inditex</w:t>
      </w:r>
      <w:proofErr w:type="spellEnd"/>
      <w:r w:rsidRPr="00DA5FDB">
        <w:rPr>
          <w:rFonts w:ascii="Arial" w:eastAsia="Times New Roman" w:hAnsi="Arial" w:cs="Arial"/>
          <w:color w:val="333333"/>
          <w:szCs w:val="15"/>
        </w:rPr>
        <w:t xml:space="preserve"> SA, the world’s biggest fashion retailer by sales.</w:t>
      </w:r>
    </w:p>
    <w:p w:rsidR="00DA5FDB" w:rsidRPr="00DA5FDB" w:rsidRDefault="00DA5FDB" w:rsidP="00DA5FDB">
      <w:pPr>
        <w:spacing w:before="100" w:beforeAutospacing="1" w:after="100" w:afterAutospacing="1" w:line="240" w:lineRule="auto"/>
        <w:rPr>
          <w:rFonts w:ascii="Arial" w:eastAsia="Times New Roman" w:hAnsi="Arial" w:cs="Arial"/>
          <w:color w:val="333333"/>
          <w:szCs w:val="15"/>
        </w:rPr>
      </w:pPr>
      <w:r w:rsidRPr="00DA5FDB">
        <w:rPr>
          <w:rFonts w:ascii="Arial" w:eastAsia="Times New Roman" w:hAnsi="Arial" w:cs="Arial"/>
          <w:color w:val="333333"/>
          <w:szCs w:val="15"/>
        </w:rPr>
        <w:t xml:space="preserve">A designer and pattern maker at the Spanish company’s headquarters, in the small industrial city of </w:t>
      </w:r>
      <w:proofErr w:type="spellStart"/>
      <w:r w:rsidRPr="00DA5FDB">
        <w:rPr>
          <w:rFonts w:ascii="Arial" w:eastAsia="Times New Roman" w:hAnsi="Arial" w:cs="Arial"/>
          <w:color w:val="333333"/>
          <w:szCs w:val="15"/>
        </w:rPr>
        <w:t>Arteixo</w:t>
      </w:r>
      <w:proofErr w:type="spellEnd"/>
      <w:r w:rsidRPr="00DA5FDB">
        <w:rPr>
          <w:rFonts w:ascii="Arial" w:eastAsia="Times New Roman" w:hAnsi="Arial" w:cs="Arial"/>
          <w:color w:val="333333"/>
          <w:szCs w:val="15"/>
        </w:rPr>
        <w:t>, took five days to fashion a prototype of the loose-fitting winter coat, based on discussions with Zara store managers of what women were seeking.</w:t>
      </w:r>
    </w:p>
    <w:p w:rsidR="00DA5FDB" w:rsidRPr="00DA5FDB" w:rsidRDefault="00DA5FDB" w:rsidP="00DA5FDB">
      <w:pPr>
        <w:spacing w:before="100" w:beforeAutospacing="1" w:after="100" w:afterAutospacing="1" w:line="240" w:lineRule="auto"/>
        <w:rPr>
          <w:rFonts w:ascii="Arial" w:eastAsia="Times New Roman" w:hAnsi="Arial" w:cs="Arial"/>
          <w:color w:val="333333"/>
          <w:szCs w:val="15"/>
        </w:rPr>
      </w:pPr>
      <w:r w:rsidRPr="00DA5FDB">
        <w:rPr>
          <w:rFonts w:ascii="Arial" w:eastAsia="Times New Roman" w:hAnsi="Arial" w:cs="Arial"/>
          <w:color w:val="333333"/>
          <w:szCs w:val="15"/>
        </w:rPr>
        <w:t>A second pattern maker, cutters and seamstresses then worked 13 days to produce 8,000 of the coats. Over the next six days they were ironed, labeled, tagged, checked for quality, then trucked to Zara’s logistics center in Zaragoza and from there to Barcelona’s airport. The next day one of the coats was on a truck from John F. Kennedy Airport to the Fifth Avenue store, to sell for $189.</w:t>
      </w:r>
    </w:p>
    <w:p w:rsidR="00DA5FDB" w:rsidRPr="00DA5FDB" w:rsidRDefault="00DA5FDB" w:rsidP="00DA5FDB">
      <w:pPr>
        <w:spacing w:before="100" w:beforeAutospacing="1" w:after="100" w:afterAutospacing="1" w:line="240" w:lineRule="auto"/>
        <w:rPr>
          <w:rFonts w:ascii="Arial" w:eastAsia="Times New Roman" w:hAnsi="Arial" w:cs="Arial"/>
          <w:color w:val="333333"/>
          <w:szCs w:val="15"/>
        </w:rPr>
      </w:pPr>
      <w:r w:rsidRPr="00DA5FDB">
        <w:rPr>
          <w:rFonts w:ascii="Arial" w:eastAsia="Times New Roman" w:hAnsi="Arial" w:cs="Arial"/>
          <w:color w:val="333333"/>
          <w:szCs w:val="15"/>
        </w:rPr>
        <w:t xml:space="preserve">The company’s ability to respond quickly to customer taste has long been the subject of industry study. Now its American rivals are emulating some of the short cuts that have helped </w:t>
      </w:r>
      <w:proofErr w:type="spellStart"/>
      <w:r w:rsidRPr="00DA5FDB">
        <w:rPr>
          <w:rFonts w:ascii="Arial" w:eastAsia="Times New Roman" w:hAnsi="Arial" w:cs="Arial"/>
          <w:color w:val="333333"/>
          <w:szCs w:val="15"/>
        </w:rPr>
        <w:t>Inditex</w:t>
      </w:r>
      <w:proofErr w:type="spellEnd"/>
      <w:r w:rsidRPr="00DA5FDB">
        <w:rPr>
          <w:rFonts w:ascii="Arial" w:eastAsia="Times New Roman" w:hAnsi="Arial" w:cs="Arial"/>
          <w:color w:val="333333"/>
          <w:szCs w:val="15"/>
        </w:rPr>
        <w:t xml:space="preserve"> expand to more than 7,000 stores in 92 countries and earn €20.9 billion ($22.1 billion) in sales last year, double what it earned in 2008.</w:t>
      </w:r>
    </w:p>
    <w:p w:rsidR="00DA5FDB" w:rsidRPr="00DA5FDB" w:rsidRDefault="00DA5FDB" w:rsidP="00DA5FDB">
      <w:pPr>
        <w:spacing w:before="100" w:beforeAutospacing="1" w:after="100" w:afterAutospacing="1" w:line="240" w:lineRule="auto"/>
        <w:rPr>
          <w:rFonts w:ascii="Arial" w:eastAsia="Times New Roman" w:hAnsi="Arial" w:cs="Arial"/>
          <w:color w:val="333333"/>
          <w:szCs w:val="15"/>
        </w:rPr>
      </w:pPr>
      <w:r w:rsidRPr="00DA5FDB">
        <w:rPr>
          <w:rFonts w:ascii="Arial" w:eastAsia="Times New Roman" w:hAnsi="Arial" w:cs="Arial"/>
          <w:color w:val="333333"/>
          <w:szCs w:val="15"/>
        </w:rPr>
        <w:t xml:space="preserve">One way that </w:t>
      </w:r>
      <w:proofErr w:type="spellStart"/>
      <w:r w:rsidRPr="00DA5FDB">
        <w:rPr>
          <w:rFonts w:ascii="Arial" w:eastAsia="Times New Roman" w:hAnsi="Arial" w:cs="Arial"/>
          <w:color w:val="333333"/>
          <w:szCs w:val="15"/>
        </w:rPr>
        <w:t>Inditex</w:t>
      </w:r>
      <w:proofErr w:type="spellEnd"/>
      <w:r w:rsidRPr="00DA5FDB">
        <w:rPr>
          <w:rFonts w:ascii="Arial" w:eastAsia="Times New Roman" w:hAnsi="Arial" w:cs="Arial"/>
          <w:color w:val="333333"/>
          <w:szCs w:val="15"/>
        </w:rPr>
        <w:t xml:space="preserve"> speeds production is by making 60% of its garments in Spain and nearby countries. Retailers such as J.C. Penney Co. are now turning to closer suppliers in Central America, relying less on those in Asia. That, along with some streamlining in design and logistics, has cut delivery time of some J.C. Penney-brand items from nearly 10 months to about eight, the company said. Former industry leader Gap Inc., whose annual sales have been stagnant for the past decade, is moving some of its manufacturing from Asia to the Caribbean. It is also speeding up conception of some garments, sometimes approving new items for production within 24 hours.</w:t>
      </w:r>
    </w:p>
    <w:p w:rsidR="00DA5FDB" w:rsidRPr="00DA5FDB" w:rsidRDefault="00DA5FDB" w:rsidP="00DA5FDB">
      <w:pPr>
        <w:spacing w:before="100" w:beforeAutospacing="1" w:after="100" w:afterAutospacing="1" w:line="240" w:lineRule="auto"/>
        <w:rPr>
          <w:rFonts w:ascii="Arial" w:eastAsia="Times New Roman" w:hAnsi="Arial" w:cs="Arial"/>
          <w:color w:val="333333"/>
          <w:szCs w:val="15"/>
        </w:rPr>
      </w:pPr>
      <w:r w:rsidRPr="00DA5FDB">
        <w:rPr>
          <w:rFonts w:ascii="Arial" w:eastAsia="Times New Roman" w:hAnsi="Arial" w:cs="Arial"/>
          <w:color w:val="333333"/>
          <w:szCs w:val="15"/>
        </w:rPr>
        <w:lastRenderedPageBreak/>
        <w:t xml:space="preserve">A spokesman for J.C. Penney said it doesn’t comment on other retailers. Gap declined to comment on </w:t>
      </w:r>
      <w:proofErr w:type="spellStart"/>
      <w:r w:rsidRPr="00DA5FDB">
        <w:rPr>
          <w:rFonts w:ascii="Arial" w:eastAsia="Times New Roman" w:hAnsi="Arial" w:cs="Arial"/>
          <w:color w:val="333333"/>
          <w:szCs w:val="15"/>
        </w:rPr>
        <w:t>Inditex</w:t>
      </w:r>
      <w:proofErr w:type="spellEnd"/>
      <w:r w:rsidRPr="00DA5FDB">
        <w:rPr>
          <w:rFonts w:ascii="Arial" w:eastAsia="Times New Roman" w:hAnsi="Arial" w:cs="Arial"/>
          <w:color w:val="333333"/>
          <w:szCs w:val="15"/>
        </w:rPr>
        <w:t>.</w:t>
      </w:r>
    </w:p>
    <w:p w:rsidR="00DA5FDB" w:rsidRPr="00DA5FDB" w:rsidRDefault="00DA5FDB" w:rsidP="00DA5FDB">
      <w:pPr>
        <w:spacing w:before="100" w:beforeAutospacing="1" w:after="100" w:afterAutospacing="1" w:line="240" w:lineRule="auto"/>
        <w:rPr>
          <w:rFonts w:ascii="Arial" w:eastAsia="Times New Roman" w:hAnsi="Arial" w:cs="Arial"/>
          <w:color w:val="333333"/>
          <w:szCs w:val="15"/>
        </w:rPr>
      </w:pPr>
      <w:r w:rsidRPr="00DA5FDB">
        <w:rPr>
          <w:rFonts w:ascii="Arial" w:eastAsia="Times New Roman" w:hAnsi="Arial" w:cs="Arial"/>
          <w:color w:val="333333"/>
          <w:szCs w:val="15"/>
        </w:rPr>
        <w:t xml:space="preserve">But experts say it would be hard for competitors to replicate the </w:t>
      </w:r>
      <w:proofErr w:type="spellStart"/>
      <w:r w:rsidRPr="00DA5FDB">
        <w:rPr>
          <w:rFonts w:ascii="Arial" w:eastAsia="Times New Roman" w:hAnsi="Arial" w:cs="Arial"/>
          <w:color w:val="333333"/>
          <w:szCs w:val="15"/>
        </w:rPr>
        <w:t>Inditex</w:t>
      </w:r>
      <w:proofErr w:type="spellEnd"/>
      <w:r w:rsidRPr="00DA5FDB">
        <w:rPr>
          <w:rFonts w:ascii="Arial" w:eastAsia="Times New Roman" w:hAnsi="Arial" w:cs="Arial"/>
          <w:color w:val="333333"/>
          <w:szCs w:val="15"/>
        </w:rPr>
        <w:t xml:space="preserve"> model without a more thorough overhaul of the way they design, manufacture and distribute their products.</w:t>
      </w:r>
    </w:p>
    <w:p w:rsidR="00DA5FDB" w:rsidRPr="00DA5FDB" w:rsidRDefault="00DA5FDB" w:rsidP="00DA5FDB">
      <w:pPr>
        <w:spacing w:before="100" w:beforeAutospacing="1" w:after="100" w:afterAutospacing="1" w:line="240" w:lineRule="auto"/>
        <w:rPr>
          <w:rFonts w:ascii="Arial" w:eastAsia="Times New Roman" w:hAnsi="Arial" w:cs="Arial"/>
          <w:color w:val="333333"/>
          <w:szCs w:val="15"/>
        </w:rPr>
      </w:pPr>
      <w:r w:rsidRPr="00DA5FDB">
        <w:rPr>
          <w:rFonts w:ascii="Arial" w:eastAsia="Times New Roman" w:hAnsi="Arial" w:cs="Arial"/>
          <w:color w:val="333333"/>
          <w:szCs w:val="15"/>
        </w:rPr>
        <w:t xml:space="preserve">The Spanish retailer’s rivals might move production closer to home, but they “just don’t have an organization set up to react quickly to what is trending,” said Liz Dunn, founder of </w:t>
      </w:r>
      <w:proofErr w:type="spellStart"/>
      <w:r w:rsidRPr="00DA5FDB">
        <w:rPr>
          <w:rFonts w:ascii="Arial" w:eastAsia="Times New Roman" w:hAnsi="Arial" w:cs="Arial"/>
          <w:color w:val="333333"/>
          <w:szCs w:val="15"/>
        </w:rPr>
        <w:t>Talmage</w:t>
      </w:r>
      <w:proofErr w:type="spellEnd"/>
      <w:r w:rsidRPr="00DA5FDB">
        <w:rPr>
          <w:rFonts w:ascii="Arial" w:eastAsia="Times New Roman" w:hAnsi="Arial" w:cs="Arial"/>
          <w:color w:val="333333"/>
          <w:szCs w:val="15"/>
        </w:rPr>
        <w:t xml:space="preserve"> Advisors, a retail consulting firm.</w:t>
      </w:r>
    </w:p>
    <w:p w:rsidR="00DA5FDB" w:rsidRPr="00DA5FDB" w:rsidRDefault="00DA5FDB" w:rsidP="00DA5FDB">
      <w:pPr>
        <w:spacing w:before="100" w:beforeAutospacing="1" w:after="100" w:afterAutospacing="1" w:line="240" w:lineRule="auto"/>
        <w:rPr>
          <w:rFonts w:ascii="Arial" w:eastAsia="Times New Roman" w:hAnsi="Arial" w:cs="Arial"/>
          <w:color w:val="333333"/>
          <w:szCs w:val="15"/>
        </w:rPr>
      </w:pPr>
      <w:r w:rsidRPr="00DA5FDB">
        <w:rPr>
          <w:rFonts w:ascii="Arial" w:eastAsia="Times New Roman" w:hAnsi="Arial" w:cs="Arial"/>
          <w:color w:val="333333"/>
          <w:szCs w:val="15"/>
        </w:rPr>
        <w:t xml:space="preserve">“Simply put, the reason for </w:t>
      </w:r>
      <w:proofErr w:type="spellStart"/>
      <w:r w:rsidRPr="00DA5FDB">
        <w:rPr>
          <w:rFonts w:ascii="Arial" w:eastAsia="Times New Roman" w:hAnsi="Arial" w:cs="Arial"/>
          <w:color w:val="333333"/>
          <w:szCs w:val="15"/>
        </w:rPr>
        <w:t>Inditex’s</w:t>
      </w:r>
      <w:proofErr w:type="spellEnd"/>
      <w:r w:rsidRPr="00DA5FDB">
        <w:rPr>
          <w:rFonts w:ascii="Arial" w:eastAsia="Times New Roman" w:hAnsi="Arial" w:cs="Arial"/>
          <w:color w:val="333333"/>
          <w:szCs w:val="15"/>
        </w:rPr>
        <w:t xml:space="preserve"> success is short lead times: the ability to offer designs to the customer that other retailers do not yet have,” </w:t>
      </w:r>
      <w:proofErr w:type="spellStart"/>
      <w:r w:rsidRPr="00DA5FDB">
        <w:rPr>
          <w:rFonts w:ascii="Arial" w:eastAsia="Times New Roman" w:hAnsi="Arial" w:cs="Arial"/>
          <w:color w:val="333333"/>
          <w:szCs w:val="15"/>
        </w:rPr>
        <w:t>Société</w:t>
      </w:r>
      <w:proofErr w:type="spellEnd"/>
      <w:r w:rsidRPr="00DA5FDB">
        <w:rPr>
          <w:rFonts w:ascii="Arial" w:eastAsia="Times New Roman" w:hAnsi="Arial" w:cs="Arial"/>
          <w:color w:val="333333"/>
          <w:szCs w:val="15"/>
        </w:rPr>
        <w:t xml:space="preserve"> </w:t>
      </w:r>
      <w:proofErr w:type="spellStart"/>
      <w:r w:rsidRPr="00DA5FDB">
        <w:rPr>
          <w:rFonts w:ascii="Arial" w:eastAsia="Times New Roman" w:hAnsi="Arial" w:cs="Arial"/>
          <w:color w:val="333333"/>
          <w:szCs w:val="15"/>
        </w:rPr>
        <w:t>Générale</w:t>
      </w:r>
      <w:proofErr w:type="spellEnd"/>
      <w:r w:rsidRPr="00DA5FDB">
        <w:rPr>
          <w:rFonts w:ascii="Arial" w:eastAsia="Times New Roman" w:hAnsi="Arial" w:cs="Arial"/>
          <w:color w:val="333333"/>
          <w:szCs w:val="15"/>
        </w:rPr>
        <w:t xml:space="preserve"> analyst Anne Critchlow said, adding that this allows the company to charge more than competitors. “Think of Zara not as a brand, but as a very speedy chameleon that adapts instantly to fashion trends.”</w:t>
      </w:r>
    </w:p>
    <w:p w:rsidR="00DA5FDB" w:rsidRPr="00DA5FDB" w:rsidRDefault="00DA5FDB" w:rsidP="00DA5FDB">
      <w:pPr>
        <w:spacing w:before="100" w:beforeAutospacing="1" w:after="100" w:afterAutospacing="1" w:line="240" w:lineRule="auto"/>
        <w:rPr>
          <w:rFonts w:ascii="Arial" w:eastAsia="Times New Roman" w:hAnsi="Arial" w:cs="Arial"/>
          <w:color w:val="333333"/>
          <w:szCs w:val="15"/>
        </w:rPr>
      </w:pPr>
      <w:r w:rsidRPr="00DA5FDB">
        <w:rPr>
          <w:rFonts w:ascii="Arial" w:eastAsia="Times New Roman" w:hAnsi="Arial" w:cs="Arial"/>
          <w:color w:val="333333"/>
          <w:szCs w:val="15"/>
        </w:rPr>
        <w:t xml:space="preserve">Every creative decision about the women’s wrap coat—as all other Zara garments—flowed quickly from impromptu discussions at </w:t>
      </w:r>
      <w:proofErr w:type="spellStart"/>
      <w:r w:rsidRPr="00DA5FDB">
        <w:rPr>
          <w:rFonts w:ascii="Arial" w:eastAsia="Times New Roman" w:hAnsi="Arial" w:cs="Arial"/>
          <w:color w:val="333333"/>
          <w:szCs w:val="15"/>
        </w:rPr>
        <w:t>Inditex</w:t>
      </w:r>
      <w:proofErr w:type="spellEnd"/>
      <w:r w:rsidRPr="00DA5FDB">
        <w:rPr>
          <w:rFonts w:ascii="Arial" w:eastAsia="Times New Roman" w:hAnsi="Arial" w:cs="Arial"/>
          <w:color w:val="333333"/>
          <w:szCs w:val="15"/>
        </w:rPr>
        <w:t xml:space="preserve"> headquarters, in an open workspace slightly bigger than a soccer field. </w:t>
      </w:r>
    </w:p>
    <w:p w:rsidR="00DA5FDB" w:rsidRPr="00DA5FDB" w:rsidRDefault="00DA5FDB" w:rsidP="00DA5FDB">
      <w:pPr>
        <w:spacing w:before="100" w:beforeAutospacing="1" w:after="100" w:afterAutospacing="1" w:line="240" w:lineRule="auto"/>
        <w:rPr>
          <w:rFonts w:ascii="Arial" w:eastAsia="Times New Roman" w:hAnsi="Arial" w:cs="Arial"/>
          <w:color w:val="333333"/>
          <w:szCs w:val="15"/>
        </w:rPr>
      </w:pPr>
      <w:r w:rsidRPr="00DA5FDB">
        <w:rPr>
          <w:rFonts w:ascii="Arial" w:eastAsia="Times New Roman" w:hAnsi="Arial" w:cs="Arial"/>
          <w:color w:val="333333"/>
          <w:szCs w:val="15"/>
        </w:rPr>
        <w:t>Designers and commercial staff sit side by side there, in electronic and telephone contact with Zara store managers around the world. Store managers, often flown in to consult, viewed a mock-up of the coat and helped shape its design. There were no formal meetings.</w:t>
      </w:r>
    </w:p>
    <w:p w:rsidR="00DA5FDB" w:rsidRPr="00DA5FDB" w:rsidRDefault="00DA5FDB" w:rsidP="00DA5FDB">
      <w:pPr>
        <w:spacing w:before="100" w:beforeAutospacing="1" w:after="100" w:afterAutospacing="1" w:line="240" w:lineRule="auto"/>
        <w:rPr>
          <w:rFonts w:ascii="Arial" w:eastAsia="Times New Roman" w:hAnsi="Arial" w:cs="Arial"/>
          <w:color w:val="333333"/>
          <w:szCs w:val="15"/>
        </w:rPr>
      </w:pPr>
      <w:r w:rsidRPr="00DA5FDB">
        <w:rPr>
          <w:rFonts w:ascii="Arial" w:eastAsia="Times New Roman" w:hAnsi="Arial" w:cs="Arial"/>
          <w:color w:val="333333"/>
          <w:szCs w:val="15"/>
        </w:rPr>
        <w:t xml:space="preserve">As a result of </w:t>
      </w:r>
      <w:proofErr w:type="spellStart"/>
      <w:r w:rsidRPr="00DA5FDB">
        <w:rPr>
          <w:rFonts w:ascii="Arial" w:eastAsia="Times New Roman" w:hAnsi="Arial" w:cs="Arial"/>
          <w:color w:val="333333"/>
          <w:szCs w:val="15"/>
        </w:rPr>
        <w:t>Inditex’s</w:t>
      </w:r>
      <w:proofErr w:type="spellEnd"/>
      <w:r w:rsidRPr="00DA5FDB">
        <w:rPr>
          <w:rFonts w:ascii="Arial" w:eastAsia="Times New Roman" w:hAnsi="Arial" w:cs="Arial"/>
          <w:color w:val="333333"/>
          <w:szCs w:val="15"/>
        </w:rPr>
        <w:t xml:space="preserve"> speedy conception and nearby production, it can get new clothes to stores in as fast as two weeks. By contrast, at Sweden’s </w:t>
      </w:r>
      <w:proofErr w:type="spellStart"/>
      <w:r w:rsidRPr="00DA5FDB">
        <w:rPr>
          <w:rFonts w:ascii="Arial" w:eastAsia="Times New Roman" w:hAnsi="Arial" w:cs="Arial"/>
          <w:color w:val="333333"/>
          <w:szCs w:val="15"/>
        </w:rPr>
        <w:t>Hennes</w:t>
      </w:r>
      <w:proofErr w:type="spellEnd"/>
      <w:r w:rsidRPr="00DA5FDB">
        <w:rPr>
          <w:rFonts w:ascii="Arial" w:eastAsia="Times New Roman" w:hAnsi="Arial" w:cs="Arial"/>
          <w:color w:val="333333"/>
          <w:szCs w:val="15"/>
        </w:rPr>
        <w:t xml:space="preserve"> &amp; </w:t>
      </w:r>
      <w:proofErr w:type="spellStart"/>
      <w:r w:rsidRPr="00DA5FDB">
        <w:rPr>
          <w:rFonts w:ascii="Arial" w:eastAsia="Times New Roman" w:hAnsi="Arial" w:cs="Arial"/>
          <w:color w:val="333333"/>
          <w:szCs w:val="15"/>
        </w:rPr>
        <w:t>Mauritz</w:t>
      </w:r>
      <w:proofErr w:type="spellEnd"/>
      <w:r w:rsidRPr="00DA5FDB">
        <w:rPr>
          <w:rFonts w:ascii="Arial" w:eastAsia="Times New Roman" w:hAnsi="Arial" w:cs="Arial"/>
          <w:color w:val="333333"/>
          <w:szCs w:val="15"/>
        </w:rPr>
        <w:t xml:space="preserve"> AB, known for its trendy H&amp;M designs, 80% of its garments are ordered several months in advance, according to </w:t>
      </w:r>
      <w:proofErr w:type="spellStart"/>
      <w:r w:rsidRPr="00DA5FDB">
        <w:rPr>
          <w:rFonts w:ascii="Arial" w:eastAsia="Times New Roman" w:hAnsi="Arial" w:cs="Arial"/>
          <w:color w:val="333333"/>
          <w:szCs w:val="15"/>
        </w:rPr>
        <w:t>Société</w:t>
      </w:r>
      <w:proofErr w:type="spellEnd"/>
      <w:r w:rsidRPr="00DA5FDB">
        <w:rPr>
          <w:rFonts w:ascii="Arial" w:eastAsia="Times New Roman" w:hAnsi="Arial" w:cs="Arial"/>
          <w:color w:val="333333"/>
          <w:szCs w:val="15"/>
        </w:rPr>
        <w:t xml:space="preserve"> </w:t>
      </w:r>
      <w:proofErr w:type="spellStart"/>
      <w:r w:rsidRPr="00DA5FDB">
        <w:rPr>
          <w:rFonts w:ascii="Arial" w:eastAsia="Times New Roman" w:hAnsi="Arial" w:cs="Arial"/>
          <w:color w:val="333333"/>
          <w:szCs w:val="15"/>
        </w:rPr>
        <w:t>Générale</w:t>
      </w:r>
      <w:proofErr w:type="spellEnd"/>
      <w:r w:rsidRPr="00DA5FDB">
        <w:rPr>
          <w:rFonts w:ascii="Arial" w:eastAsia="Times New Roman" w:hAnsi="Arial" w:cs="Arial"/>
          <w:color w:val="333333"/>
          <w:szCs w:val="15"/>
        </w:rPr>
        <w:t>. H&amp;M declined to comment.</w:t>
      </w:r>
    </w:p>
    <w:p w:rsidR="00DA5FDB" w:rsidRPr="00DA5FDB" w:rsidRDefault="00DA5FDB" w:rsidP="00DA5FDB">
      <w:pPr>
        <w:spacing w:before="100" w:beforeAutospacing="1" w:after="100" w:afterAutospacing="1" w:line="240" w:lineRule="auto"/>
        <w:rPr>
          <w:rFonts w:ascii="Arial" w:eastAsia="Times New Roman" w:hAnsi="Arial" w:cs="Arial"/>
          <w:color w:val="333333"/>
          <w:szCs w:val="15"/>
        </w:rPr>
      </w:pPr>
      <w:proofErr w:type="spellStart"/>
      <w:r w:rsidRPr="00DA5FDB">
        <w:rPr>
          <w:rFonts w:ascii="Arial" w:eastAsia="Times New Roman" w:hAnsi="Arial" w:cs="Arial"/>
          <w:color w:val="333333"/>
          <w:szCs w:val="15"/>
        </w:rPr>
        <w:t>Inditex</w:t>
      </w:r>
      <w:proofErr w:type="spellEnd"/>
      <w:r w:rsidRPr="00DA5FDB">
        <w:rPr>
          <w:rFonts w:ascii="Arial" w:eastAsia="Times New Roman" w:hAnsi="Arial" w:cs="Arial"/>
          <w:color w:val="333333"/>
          <w:szCs w:val="15"/>
        </w:rPr>
        <w:t xml:space="preserve"> says its centralized distribution ensures that once produced, a garment will reach the store that ordered it. Other retailers’ products are often sent in bulk to warehouses, then distributed to stores, increasing the chance that unsold items will get stuck somewhere, retail analysts say. </w:t>
      </w:r>
      <w:proofErr w:type="spellStart"/>
      <w:r w:rsidRPr="00DA5FDB">
        <w:rPr>
          <w:rFonts w:ascii="Arial" w:eastAsia="Times New Roman" w:hAnsi="Arial" w:cs="Arial"/>
          <w:color w:val="333333"/>
          <w:szCs w:val="15"/>
        </w:rPr>
        <w:t>Inditex</w:t>
      </w:r>
      <w:proofErr w:type="spellEnd"/>
      <w:r w:rsidRPr="00DA5FDB">
        <w:rPr>
          <w:rFonts w:ascii="Arial" w:eastAsia="Times New Roman" w:hAnsi="Arial" w:cs="Arial"/>
          <w:color w:val="333333"/>
          <w:szCs w:val="15"/>
        </w:rPr>
        <w:t xml:space="preserve"> uses warehouses only for online sales.</w:t>
      </w:r>
    </w:p>
    <w:p w:rsidR="00DA5FDB" w:rsidRPr="00DA5FDB" w:rsidRDefault="00DA5FDB" w:rsidP="00DA5FDB">
      <w:pPr>
        <w:spacing w:before="100" w:beforeAutospacing="1" w:after="100" w:afterAutospacing="1" w:line="240" w:lineRule="auto"/>
        <w:rPr>
          <w:rFonts w:ascii="Arial" w:eastAsia="Times New Roman" w:hAnsi="Arial" w:cs="Arial"/>
          <w:color w:val="333333"/>
          <w:szCs w:val="15"/>
        </w:rPr>
      </w:pPr>
      <w:r w:rsidRPr="00DA5FDB">
        <w:rPr>
          <w:rFonts w:ascii="Arial" w:eastAsia="Times New Roman" w:hAnsi="Arial" w:cs="Arial"/>
          <w:color w:val="333333"/>
          <w:szCs w:val="15"/>
        </w:rPr>
        <w:t xml:space="preserve">“Since the beginning, the idea has been to understand what the customer wants first and then have an integrated manufacturing and logistics system to be able to deliver it to them quickly,” </w:t>
      </w:r>
      <w:proofErr w:type="spellStart"/>
      <w:r w:rsidRPr="00DA5FDB">
        <w:rPr>
          <w:rFonts w:ascii="Arial" w:eastAsia="Times New Roman" w:hAnsi="Arial" w:cs="Arial"/>
          <w:color w:val="333333"/>
          <w:szCs w:val="15"/>
        </w:rPr>
        <w:t>Inditex</w:t>
      </w:r>
      <w:proofErr w:type="spellEnd"/>
      <w:r w:rsidRPr="00DA5FDB">
        <w:rPr>
          <w:rFonts w:ascii="Arial" w:eastAsia="Times New Roman" w:hAnsi="Arial" w:cs="Arial"/>
          <w:color w:val="333333"/>
          <w:szCs w:val="15"/>
        </w:rPr>
        <w:t xml:space="preserve"> Chairman and Chief Executive Officer Pablo Isla said in an interview. </w:t>
      </w:r>
    </w:p>
    <w:p w:rsidR="00DA5FDB" w:rsidRPr="00DA5FDB" w:rsidRDefault="00DA5FDB" w:rsidP="00DA5FDB">
      <w:pPr>
        <w:spacing w:before="100" w:beforeAutospacing="1" w:after="100" w:afterAutospacing="1" w:line="240" w:lineRule="auto"/>
        <w:rPr>
          <w:rFonts w:ascii="Arial" w:eastAsia="Times New Roman" w:hAnsi="Arial" w:cs="Arial"/>
          <w:color w:val="333333"/>
          <w:szCs w:val="15"/>
        </w:rPr>
      </w:pPr>
      <w:r w:rsidRPr="00DA5FDB">
        <w:rPr>
          <w:rFonts w:ascii="Arial" w:eastAsia="Times New Roman" w:hAnsi="Arial" w:cs="Arial"/>
          <w:color w:val="333333"/>
          <w:szCs w:val="15"/>
        </w:rPr>
        <w:t xml:space="preserve">Analysts say the </w:t>
      </w:r>
      <w:proofErr w:type="spellStart"/>
      <w:r w:rsidRPr="00DA5FDB">
        <w:rPr>
          <w:rFonts w:ascii="Arial" w:eastAsia="Times New Roman" w:hAnsi="Arial" w:cs="Arial"/>
          <w:color w:val="333333"/>
          <w:szCs w:val="15"/>
        </w:rPr>
        <w:t>Inditex</w:t>
      </w:r>
      <w:proofErr w:type="spellEnd"/>
      <w:r w:rsidRPr="00DA5FDB">
        <w:rPr>
          <w:rFonts w:ascii="Arial" w:eastAsia="Times New Roman" w:hAnsi="Arial" w:cs="Arial"/>
          <w:color w:val="333333"/>
          <w:szCs w:val="15"/>
        </w:rPr>
        <w:t xml:space="preserve"> model will come under strain as the company expands its global reach, especially into China’s growing retail market. “You are not going to be as close always to your sources of supply,” Ms. Dunn said.</w:t>
      </w:r>
    </w:p>
    <w:p w:rsidR="00DA5FDB" w:rsidRPr="00DA5FDB" w:rsidRDefault="00DA5FDB" w:rsidP="00DA5FDB">
      <w:pPr>
        <w:spacing w:before="100" w:beforeAutospacing="1" w:after="100" w:afterAutospacing="1" w:line="240" w:lineRule="auto"/>
        <w:rPr>
          <w:rFonts w:ascii="Arial" w:eastAsia="Times New Roman" w:hAnsi="Arial" w:cs="Arial"/>
          <w:color w:val="333333"/>
          <w:szCs w:val="15"/>
        </w:rPr>
      </w:pPr>
      <w:r w:rsidRPr="00DA5FDB">
        <w:rPr>
          <w:rFonts w:ascii="Arial" w:eastAsia="Times New Roman" w:hAnsi="Arial" w:cs="Arial"/>
          <w:color w:val="333333"/>
          <w:szCs w:val="15"/>
        </w:rPr>
        <w:t xml:space="preserve">While </w:t>
      </w:r>
      <w:proofErr w:type="spellStart"/>
      <w:r w:rsidRPr="00DA5FDB">
        <w:rPr>
          <w:rFonts w:ascii="Arial" w:eastAsia="Times New Roman" w:hAnsi="Arial" w:cs="Arial"/>
          <w:color w:val="333333"/>
          <w:szCs w:val="15"/>
        </w:rPr>
        <w:t>Inditex</w:t>
      </w:r>
      <w:proofErr w:type="spellEnd"/>
      <w:r w:rsidRPr="00DA5FDB">
        <w:rPr>
          <w:rFonts w:ascii="Arial" w:eastAsia="Times New Roman" w:hAnsi="Arial" w:cs="Arial"/>
          <w:color w:val="333333"/>
          <w:szCs w:val="15"/>
        </w:rPr>
        <w:t xml:space="preserve"> is constantly analyzing ways to become more efficient, Mr. Isla said the company will never abandon its centralized-inventory system.</w:t>
      </w:r>
    </w:p>
    <w:p w:rsidR="00DA5FDB" w:rsidRPr="00DA5FDB" w:rsidRDefault="00DA5FDB" w:rsidP="00DA5FDB">
      <w:pPr>
        <w:spacing w:before="100" w:beforeAutospacing="1" w:after="100" w:afterAutospacing="1" w:line="240" w:lineRule="auto"/>
        <w:rPr>
          <w:rFonts w:ascii="Arial" w:eastAsia="Times New Roman" w:hAnsi="Arial" w:cs="Arial"/>
          <w:color w:val="333333"/>
          <w:szCs w:val="15"/>
        </w:rPr>
      </w:pPr>
      <w:r w:rsidRPr="00DA5FDB">
        <w:rPr>
          <w:rFonts w:ascii="Arial" w:eastAsia="Times New Roman" w:hAnsi="Arial" w:cs="Arial"/>
          <w:color w:val="333333"/>
          <w:szCs w:val="15"/>
        </w:rPr>
        <w:t>The women’s wrap coat is one of more than 50 of its kind shipped to the Fifth Avenue store in small batches this fall. They are selling briskly, the manager said. As they go, he orders more from headquarters.</w:t>
      </w:r>
    </w:p>
    <w:p w:rsidR="00DA5FDB" w:rsidRPr="00DA5FDB" w:rsidRDefault="00DA5FDB" w:rsidP="00DA5FDB">
      <w:pPr>
        <w:spacing w:before="100" w:beforeAutospacing="1" w:after="100" w:afterAutospacing="1" w:line="240" w:lineRule="auto"/>
        <w:rPr>
          <w:rFonts w:ascii="Arial" w:eastAsia="Times New Roman" w:hAnsi="Arial" w:cs="Arial"/>
          <w:color w:val="333333"/>
          <w:szCs w:val="15"/>
        </w:rPr>
      </w:pPr>
      <w:r w:rsidRPr="00DA5FDB">
        <w:rPr>
          <w:rFonts w:ascii="Arial" w:eastAsia="Times New Roman" w:hAnsi="Arial" w:cs="Arial"/>
          <w:color w:val="333333"/>
          <w:szCs w:val="15"/>
        </w:rPr>
        <w:lastRenderedPageBreak/>
        <w:t xml:space="preserve">To give shoppers a sense of exclusivity, </w:t>
      </w:r>
      <w:proofErr w:type="spellStart"/>
      <w:r w:rsidRPr="00DA5FDB">
        <w:rPr>
          <w:rFonts w:ascii="Arial" w:eastAsia="Times New Roman" w:hAnsi="Arial" w:cs="Arial"/>
          <w:color w:val="333333"/>
          <w:szCs w:val="15"/>
        </w:rPr>
        <w:t>Inditex</w:t>
      </w:r>
      <w:proofErr w:type="spellEnd"/>
      <w:r w:rsidRPr="00DA5FDB">
        <w:rPr>
          <w:rFonts w:ascii="Arial" w:eastAsia="Times New Roman" w:hAnsi="Arial" w:cs="Arial"/>
          <w:color w:val="333333"/>
          <w:szCs w:val="15"/>
        </w:rPr>
        <w:t xml:space="preserve"> says no more than 25,000 of the coats will be made, even if they sell out. Besides, stores must make space for newer items that arrive from Spain twice a week throughout the year.</w:t>
      </w:r>
    </w:p>
    <w:p w:rsidR="00DA5FDB" w:rsidRPr="00DA5FDB" w:rsidRDefault="00DA5FDB" w:rsidP="00DA5FDB">
      <w:pPr>
        <w:spacing w:before="100" w:beforeAutospacing="1" w:after="100" w:afterAutospacing="1" w:line="240" w:lineRule="auto"/>
        <w:rPr>
          <w:rFonts w:ascii="Arial" w:eastAsia="Times New Roman" w:hAnsi="Arial" w:cs="Arial"/>
          <w:color w:val="333333"/>
          <w:szCs w:val="15"/>
        </w:rPr>
      </w:pPr>
      <w:r w:rsidRPr="00DA5FDB">
        <w:rPr>
          <w:rFonts w:ascii="Arial" w:eastAsia="Times New Roman" w:hAnsi="Arial" w:cs="Arial"/>
          <w:color w:val="333333"/>
          <w:szCs w:val="15"/>
        </w:rPr>
        <w:t>At the Fifth Avenue store, the manager pointed to the newest hot item, a red and black flannel shirt with a pussy bow. “Customers said they want the rocker look with a touch of femme,” he said.</w:t>
      </w:r>
    </w:p>
    <w:p w:rsidR="00DA5FDB" w:rsidRPr="00DA5FDB" w:rsidRDefault="00DA5FDB" w:rsidP="00DA5FDB">
      <w:pPr>
        <w:spacing w:before="100" w:beforeAutospacing="1" w:after="100" w:afterAutospacing="1" w:line="240" w:lineRule="auto"/>
        <w:rPr>
          <w:rFonts w:ascii="Arial" w:eastAsia="Times New Roman" w:hAnsi="Arial" w:cs="Arial"/>
          <w:color w:val="333333"/>
          <w:szCs w:val="15"/>
        </w:rPr>
      </w:pPr>
      <w:r w:rsidRPr="00DA5FDB">
        <w:rPr>
          <w:rFonts w:ascii="Arial" w:eastAsia="Times New Roman" w:hAnsi="Arial" w:cs="Arial"/>
          <w:color w:val="333333"/>
          <w:szCs w:val="15"/>
        </w:rPr>
        <w:t xml:space="preserve">—Imani </w:t>
      </w:r>
      <w:proofErr w:type="spellStart"/>
      <w:r w:rsidRPr="00DA5FDB">
        <w:rPr>
          <w:rFonts w:ascii="Arial" w:eastAsia="Times New Roman" w:hAnsi="Arial" w:cs="Arial"/>
          <w:color w:val="333333"/>
          <w:szCs w:val="15"/>
        </w:rPr>
        <w:t>Moise</w:t>
      </w:r>
      <w:proofErr w:type="spellEnd"/>
      <w:r w:rsidRPr="00DA5FDB">
        <w:rPr>
          <w:rFonts w:ascii="Arial" w:eastAsia="Times New Roman" w:hAnsi="Arial" w:cs="Arial"/>
          <w:color w:val="333333"/>
          <w:szCs w:val="15"/>
        </w:rPr>
        <w:t xml:space="preserve"> in New York contributed to this article.</w:t>
      </w:r>
      <w:bookmarkStart w:id="0" w:name="_GoBack"/>
      <w:bookmarkEnd w:id="0"/>
    </w:p>
    <w:sectPr w:rsidR="00DA5FDB" w:rsidRPr="00DA5F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hitney SSm">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2FB1"/>
    <w:multiLevelType w:val="multilevel"/>
    <w:tmpl w:val="A1C45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967A69"/>
    <w:multiLevelType w:val="multilevel"/>
    <w:tmpl w:val="C86A05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FDB"/>
    <w:rsid w:val="00DA5FDB"/>
    <w:rsid w:val="00F41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8FAAFE-D35E-4816-B7D2-27E41D300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971156">
      <w:bodyDiv w:val="1"/>
      <w:marLeft w:val="0"/>
      <w:marRight w:val="0"/>
      <w:marTop w:val="0"/>
      <w:marBottom w:val="0"/>
      <w:divBdr>
        <w:top w:val="none" w:sz="0" w:space="0" w:color="auto"/>
        <w:left w:val="none" w:sz="0" w:space="0" w:color="auto"/>
        <w:bottom w:val="none" w:sz="0" w:space="0" w:color="auto"/>
        <w:right w:val="none" w:sz="0" w:space="0" w:color="auto"/>
      </w:divBdr>
      <w:divsChild>
        <w:div w:id="97022193">
          <w:marLeft w:val="0"/>
          <w:marRight w:val="0"/>
          <w:marTop w:val="0"/>
          <w:marBottom w:val="0"/>
          <w:divBdr>
            <w:top w:val="none" w:sz="0" w:space="0" w:color="auto"/>
            <w:left w:val="none" w:sz="0" w:space="0" w:color="auto"/>
            <w:bottom w:val="none" w:sz="0" w:space="0" w:color="auto"/>
            <w:right w:val="none" w:sz="0" w:space="0" w:color="auto"/>
          </w:divBdr>
          <w:divsChild>
            <w:div w:id="1558467436">
              <w:marLeft w:val="0"/>
              <w:marRight w:val="0"/>
              <w:marTop w:val="0"/>
              <w:marBottom w:val="0"/>
              <w:divBdr>
                <w:top w:val="none" w:sz="0" w:space="0" w:color="auto"/>
                <w:left w:val="none" w:sz="0" w:space="0" w:color="auto"/>
                <w:bottom w:val="none" w:sz="0" w:space="0" w:color="auto"/>
                <w:right w:val="none" w:sz="0" w:space="0" w:color="auto"/>
              </w:divBdr>
              <w:divsChild>
                <w:div w:id="1589844753">
                  <w:marLeft w:val="0"/>
                  <w:marRight w:val="0"/>
                  <w:marTop w:val="150"/>
                  <w:marBottom w:val="0"/>
                  <w:divBdr>
                    <w:top w:val="none" w:sz="0" w:space="0" w:color="auto"/>
                    <w:left w:val="none" w:sz="0" w:space="0" w:color="auto"/>
                    <w:bottom w:val="none" w:sz="0" w:space="0" w:color="auto"/>
                    <w:right w:val="none" w:sz="0" w:space="0" w:color="auto"/>
                  </w:divBdr>
                  <w:divsChild>
                    <w:div w:id="1810853874">
                      <w:marLeft w:val="0"/>
                      <w:marRight w:val="0"/>
                      <w:marTop w:val="0"/>
                      <w:marBottom w:val="0"/>
                      <w:divBdr>
                        <w:top w:val="none" w:sz="0" w:space="0" w:color="auto"/>
                        <w:left w:val="none" w:sz="0" w:space="0" w:color="auto"/>
                        <w:bottom w:val="none" w:sz="0" w:space="0" w:color="auto"/>
                        <w:right w:val="none" w:sz="0" w:space="0" w:color="auto"/>
                      </w:divBdr>
                      <w:divsChild>
                        <w:div w:id="1410426393">
                          <w:marLeft w:val="0"/>
                          <w:marRight w:val="0"/>
                          <w:marTop w:val="0"/>
                          <w:marBottom w:val="375"/>
                          <w:divBdr>
                            <w:top w:val="none" w:sz="0" w:space="0" w:color="auto"/>
                            <w:left w:val="none" w:sz="0" w:space="0" w:color="auto"/>
                            <w:bottom w:val="none" w:sz="0" w:space="0" w:color="auto"/>
                            <w:right w:val="none" w:sz="0" w:space="0" w:color="auto"/>
                          </w:divBdr>
                          <w:divsChild>
                            <w:div w:id="173585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87923">
                      <w:marLeft w:val="0"/>
                      <w:marRight w:val="0"/>
                      <w:marTop w:val="0"/>
                      <w:marBottom w:val="0"/>
                      <w:divBdr>
                        <w:top w:val="none" w:sz="0" w:space="0" w:color="auto"/>
                        <w:left w:val="none" w:sz="0" w:space="0" w:color="auto"/>
                        <w:bottom w:val="none" w:sz="0" w:space="0" w:color="auto"/>
                        <w:right w:val="none" w:sz="0" w:space="0" w:color="auto"/>
                      </w:divBdr>
                      <w:divsChild>
                        <w:div w:id="2146701695">
                          <w:marLeft w:val="150"/>
                          <w:marRight w:val="150"/>
                          <w:marTop w:val="0"/>
                          <w:marBottom w:val="0"/>
                          <w:divBdr>
                            <w:top w:val="none" w:sz="0" w:space="0" w:color="auto"/>
                            <w:left w:val="none" w:sz="0" w:space="0" w:color="auto"/>
                            <w:bottom w:val="none" w:sz="0" w:space="0" w:color="auto"/>
                            <w:right w:val="none" w:sz="0" w:space="0" w:color="auto"/>
                          </w:divBdr>
                          <w:divsChild>
                            <w:div w:id="2031565594">
                              <w:marLeft w:val="0"/>
                              <w:marRight w:val="0"/>
                              <w:marTop w:val="0"/>
                              <w:marBottom w:val="0"/>
                              <w:divBdr>
                                <w:top w:val="none" w:sz="0" w:space="0" w:color="auto"/>
                                <w:left w:val="none" w:sz="0" w:space="0" w:color="auto"/>
                                <w:bottom w:val="none" w:sz="0" w:space="0" w:color="auto"/>
                                <w:right w:val="none" w:sz="0" w:space="0" w:color="auto"/>
                              </w:divBdr>
                              <w:divsChild>
                                <w:div w:id="1781727849">
                                  <w:marLeft w:val="0"/>
                                  <w:marRight w:val="0"/>
                                  <w:marTop w:val="0"/>
                                  <w:marBottom w:val="450"/>
                                  <w:divBdr>
                                    <w:top w:val="none" w:sz="0" w:space="0" w:color="auto"/>
                                    <w:left w:val="none" w:sz="0" w:space="0" w:color="auto"/>
                                    <w:bottom w:val="none" w:sz="0" w:space="0" w:color="auto"/>
                                    <w:right w:val="none" w:sz="0" w:space="0" w:color="auto"/>
                                  </w:divBdr>
                                  <w:divsChild>
                                    <w:div w:id="2127384758">
                                      <w:marLeft w:val="0"/>
                                      <w:marRight w:val="0"/>
                                      <w:marTop w:val="0"/>
                                      <w:marBottom w:val="0"/>
                                      <w:divBdr>
                                        <w:top w:val="none" w:sz="0" w:space="0" w:color="auto"/>
                                        <w:left w:val="none" w:sz="0" w:space="0" w:color="auto"/>
                                        <w:bottom w:val="none" w:sz="0" w:space="0" w:color="auto"/>
                                        <w:right w:val="none" w:sz="0" w:space="0" w:color="auto"/>
                                      </w:divBdr>
                                      <w:divsChild>
                                        <w:div w:id="951866273">
                                          <w:marLeft w:val="0"/>
                                          <w:marRight w:val="0"/>
                                          <w:marTop w:val="0"/>
                                          <w:marBottom w:val="0"/>
                                          <w:divBdr>
                                            <w:top w:val="none" w:sz="0" w:space="0" w:color="auto"/>
                                            <w:left w:val="none" w:sz="0" w:space="0" w:color="auto"/>
                                            <w:bottom w:val="none" w:sz="0" w:space="0" w:color="auto"/>
                                            <w:right w:val="none" w:sz="0" w:space="0" w:color="auto"/>
                                          </w:divBdr>
                                        </w:div>
                                        <w:div w:id="188555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350268">
                          <w:marLeft w:val="150"/>
                          <w:marRight w:val="150"/>
                          <w:marTop w:val="0"/>
                          <w:marBottom w:val="0"/>
                          <w:divBdr>
                            <w:top w:val="none" w:sz="0" w:space="0" w:color="auto"/>
                            <w:left w:val="none" w:sz="0" w:space="0" w:color="auto"/>
                            <w:bottom w:val="none" w:sz="0" w:space="0" w:color="auto"/>
                            <w:right w:val="none" w:sz="0" w:space="0" w:color="auto"/>
                          </w:divBdr>
                          <w:divsChild>
                            <w:div w:id="80393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sj.com/articles/fast-fashion-how-a-zara-coat-went-from-design-to-fifth-avenue-in-25-days-148108098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Heilbrunn</dc:creator>
  <cp:keywords/>
  <dc:description/>
  <cp:lastModifiedBy>Jeffrey Heilbrunn</cp:lastModifiedBy>
  <cp:revision>1</cp:revision>
  <dcterms:created xsi:type="dcterms:W3CDTF">2016-12-07T16:45:00Z</dcterms:created>
  <dcterms:modified xsi:type="dcterms:W3CDTF">2016-12-07T16:50:00Z</dcterms:modified>
</cp:coreProperties>
</file>